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5F" w:rsidRPr="00A4105F" w:rsidRDefault="00A4105F" w:rsidP="00A4105F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0"/>
          <w:szCs w:val="40"/>
        </w:rPr>
      </w:pPr>
      <w:r w:rsidRPr="00A4105F">
        <w:rPr>
          <w:rFonts w:ascii="Century Schoolbook" w:eastAsia="Times New Roman" w:hAnsi="Century Schoolbook" w:cs="Times New Roman"/>
          <w:b/>
          <w:sz w:val="40"/>
          <w:szCs w:val="40"/>
        </w:rPr>
        <w:t>Gathering Personal Artefacts</w:t>
      </w:r>
    </w:p>
    <w:p w:rsidR="00A4105F" w:rsidRDefault="00A4105F" w:rsidP="00A4105F">
      <w:pPr>
        <w:spacing w:after="0" w:line="240" w:lineRule="auto"/>
        <w:jc w:val="center"/>
        <w:rPr>
          <w:rFonts w:ascii="Buccaneer" w:eastAsia="Times New Roman" w:hAnsi="Buccaneer" w:cs="Times New Roman"/>
          <w:b/>
          <w:sz w:val="40"/>
          <w:szCs w:val="40"/>
        </w:rPr>
      </w:pPr>
    </w:p>
    <w:p w:rsid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b/>
          <w:sz w:val="26"/>
          <w:szCs w:val="26"/>
        </w:rPr>
      </w:pPr>
      <w:r>
        <w:rPr>
          <w:rFonts w:ascii="Buccaneer" w:eastAsia="Times New Roman" w:hAnsi="Buccaneer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39AF" wp14:editId="30A5A7D2">
                <wp:simplePos x="0" y="0"/>
                <wp:positionH relativeFrom="margin">
                  <wp:posOffset>1123950</wp:posOffset>
                </wp:positionH>
                <wp:positionV relativeFrom="paragraph">
                  <wp:posOffset>6350</wp:posOffset>
                </wp:positionV>
                <wp:extent cx="1485900" cy="2000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05F" w:rsidRPr="00A4105F" w:rsidRDefault="00A4105F" w:rsidP="00A4105F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A4105F"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 xml:space="preserve">Artefacts </w:t>
                            </w:r>
                            <w:r w:rsidRPr="00A4105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are objects that are made and used by people. Tools, clothing, pots, ornaments, and drawings are all examples of artefacts.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43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.5pt;width:117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" fillcolor="white [3201]" strokeweight="1pt">
                <v:textbox>
                  <w:txbxContent>
                    <w:p w:rsidR="00A4105F" w:rsidRPr="00A4105F" w:rsidRDefault="00A4105F" w:rsidP="00A4105F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A4105F"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>Artef</w:t>
                      </w:r>
                      <w:r w:rsidRPr="00A4105F"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 xml:space="preserve">acts </w:t>
                      </w:r>
                      <w:r w:rsidRPr="00A4105F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are objects that are made and used by people. Tools, clothing, pots, ornaments, and drawings are all examples of </w:t>
                      </w:r>
                      <w:r w:rsidRPr="00A4105F">
                        <w:rPr>
                          <w:rFonts w:ascii="Berlin Sans FB" w:hAnsi="Berlin Sans FB"/>
                          <w:sz w:val="28"/>
                          <w:szCs w:val="28"/>
                        </w:rPr>
                        <w:t>artefacts.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uccaneer" w:eastAsia="Times New Roman" w:hAnsi="Buccaneer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EC7532" wp14:editId="2258E512">
            <wp:simplePos x="0" y="0"/>
            <wp:positionH relativeFrom="column">
              <wp:posOffset>2952750</wp:posOffset>
            </wp:positionH>
            <wp:positionV relativeFrom="paragraph">
              <wp:posOffset>25400</wp:posOffset>
            </wp:positionV>
            <wp:extent cx="1416685" cy="1924050"/>
            <wp:effectExtent l="152400" t="152400" r="354965" b="3619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b/>
          <w:sz w:val="26"/>
          <w:szCs w:val="26"/>
        </w:rPr>
      </w:pPr>
    </w:p>
    <w:p w:rsid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b/>
          <w:sz w:val="26"/>
          <w:szCs w:val="26"/>
        </w:rPr>
      </w:pPr>
    </w:p>
    <w:p w:rsid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b/>
          <w:sz w:val="26"/>
          <w:szCs w:val="26"/>
        </w:rPr>
      </w:pPr>
    </w:p>
    <w:p w:rsid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b/>
          <w:sz w:val="26"/>
          <w:szCs w:val="26"/>
        </w:rPr>
      </w:pPr>
    </w:p>
    <w:p w:rsid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b/>
          <w:sz w:val="26"/>
          <w:szCs w:val="26"/>
        </w:rPr>
      </w:pPr>
    </w:p>
    <w:p w:rsidR="00A4105F" w:rsidRDefault="00A4105F" w:rsidP="00A4105F">
      <w:pPr>
        <w:spacing w:after="0" w:line="240" w:lineRule="auto"/>
        <w:rPr>
          <w:rFonts w:ascii="Buccaneer" w:eastAsia="Times New Roman" w:hAnsi="Buccaneer" w:cs="Times New Roman"/>
          <w:b/>
          <w:sz w:val="40"/>
          <w:szCs w:val="40"/>
        </w:rPr>
      </w:pPr>
    </w:p>
    <w:p w:rsidR="00A4105F" w:rsidRPr="00A4105F" w:rsidRDefault="00A4105F" w:rsidP="00A4105F">
      <w:pPr>
        <w:spacing w:after="0" w:line="240" w:lineRule="auto"/>
        <w:rPr>
          <w:rFonts w:ascii="Buccaneer" w:eastAsia="Times New Roman" w:hAnsi="Buccaneer" w:cs="Times New Roman"/>
          <w:b/>
          <w:sz w:val="40"/>
          <w:szCs w:val="40"/>
        </w:rPr>
      </w:pPr>
    </w:p>
    <w:p w:rsid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sz w:val="26"/>
          <w:szCs w:val="26"/>
        </w:rPr>
      </w:pPr>
    </w:p>
    <w:p w:rsid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sz w:val="26"/>
          <w:szCs w:val="26"/>
        </w:rPr>
      </w:pPr>
    </w:p>
    <w:p w:rsidR="00A4105F" w:rsidRP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sz w:val="26"/>
          <w:szCs w:val="26"/>
        </w:rPr>
      </w:pP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We have been learning about </w:t>
      </w:r>
      <w:r w:rsidRPr="00A4105F">
        <w:rPr>
          <w:rFonts w:ascii="AvantGarde Bk BT" w:eastAsia="Times New Roman" w:hAnsi="AvantGarde Bk BT" w:cs="Times New Roman"/>
          <w:b/>
          <w:sz w:val="26"/>
          <w:szCs w:val="26"/>
        </w:rPr>
        <w:t>artefacts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 and how they can be used to give clues as to how people lived in the past.</w:t>
      </w:r>
      <w:r w:rsidRPr="00A4105F">
        <w:rPr>
          <w:rFonts w:ascii="Comic Sans MS" w:eastAsia="Times New Roman" w:hAnsi="Comic Sans MS" w:cs="Times New Roman"/>
          <w:sz w:val="26"/>
          <w:szCs w:val="26"/>
        </w:rPr>
        <w:t xml:space="preserve"> </w:t>
      </w:r>
      <w:r w:rsidRPr="00A4105F">
        <w:rPr>
          <w:rFonts w:ascii="AvantGarde Bk BT" w:eastAsia="Times New Roman" w:hAnsi="AvantGarde Bk BT" w:cs="Times New Roman"/>
          <w:b/>
          <w:sz w:val="26"/>
          <w:szCs w:val="26"/>
        </w:rPr>
        <w:t>Artefacts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 are objects that are made and used by people. Tools, clothing, pots, ornaments, and drawings are all examples of </w:t>
      </w:r>
      <w:r w:rsidRPr="00731A53">
        <w:rPr>
          <w:rFonts w:ascii="AvantGarde Bk BT" w:eastAsia="Times New Roman" w:hAnsi="AvantGarde Bk BT" w:cs="Times New Roman"/>
          <w:b/>
          <w:sz w:val="26"/>
          <w:szCs w:val="26"/>
        </w:rPr>
        <w:t>artefacts.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 </w:t>
      </w:r>
    </w:p>
    <w:p w:rsidR="00A4105F" w:rsidRP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sz w:val="26"/>
          <w:szCs w:val="26"/>
        </w:rPr>
      </w:pPr>
    </w:p>
    <w:p w:rsidR="00A4105F" w:rsidRP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b/>
          <w:sz w:val="26"/>
          <w:szCs w:val="26"/>
        </w:rPr>
      </w:pPr>
      <w:r w:rsidRPr="00A4105F">
        <w:rPr>
          <w:rFonts w:ascii="AvantGarde Bk BT" w:eastAsia="Times New Roman" w:hAnsi="AvantGarde Bk BT" w:cs="Times New Roman"/>
          <w:b/>
          <w:sz w:val="26"/>
          <w:szCs w:val="26"/>
        </w:rPr>
        <w:t xml:space="preserve">Your </w:t>
      </w:r>
      <w:r>
        <w:rPr>
          <w:rFonts w:ascii="AvantGarde Bk BT" w:eastAsia="Times New Roman" w:hAnsi="AvantGarde Bk BT" w:cs="Times New Roman"/>
          <w:b/>
          <w:sz w:val="26"/>
          <w:szCs w:val="26"/>
        </w:rPr>
        <w:t>assignment</w:t>
      </w:r>
      <w:r w:rsidRPr="00A4105F">
        <w:rPr>
          <w:rFonts w:ascii="AvantGarde Bk BT" w:eastAsia="Times New Roman" w:hAnsi="AvantGarde Bk BT" w:cs="Times New Roman"/>
          <w:b/>
          <w:sz w:val="26"/>
          <w:szCs w:val="26"/>
        </w:rPr>
        <w:t>:</w:t>
      </w:r>
    </w:p>
    <w:p w:rsidR="00A4105F" w:rsidRP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sz w:val="26"/>
          <w:szCs w:val="26"/>
        </w:rPr>
      </w:pPr>
    </w:p>
    <w:p w:rsidR="00A4105F" w:rsidRPr="00A4105F" w:rsidRDefault="00A4105F" w:rsidP="00A4105F">
      <w:pPr>
        <w:numPr>
          <w:ilvl w:val="0"/>
          <w:numId w:val="1"/>
        </w:numPr>
        <w:spacing w:after="0" w:line="240" w:lineRule="auto"/>
        <w:rPr>
          <w:rFonts w:ascii="AvantGarde Bk BT" w:eastAsia="Times New Roman" w:hAnsi="AvantGarde Bk BT" w:cs="Times New Roman"/>
          <w:sz w:val="26"/>
          <w:szCs w:val="26"/>
        </w:rPr>
      </w:pP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Find an artefact that is important or </w:t>
      </w:r>
      <w:r>
        <w:rPr>
          <w:rFonts w:ascii="AvantGarde Bk BT" w:eastAsia="Times New Roman" w:hAnsi="AvantGarde Bk BT" w:cs="Times New Roman"/>
          <w:sz w:val="26"/>
          <w:szCs w:val="26"/>
        </w:rPr>
        <w:t xml:space="preserve">has 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special </w:t>
      </w:r>
      <w:r>
        <w:rPr>
          <w:rFonts w:ascii="AvantGarde Bk BT" w:eastAsia="Times New Roman" w:hAnsi="AvantGarde Bk BT" w:cs="Times New Roman"/>
          <w:sz w:val="26"/>
          <w:szCs w:val="26"/>
        </w:rPr>
        <w:t xml:space="preserve">meaning 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to you. </w:t>
      </w:r>
    </w:p>
    <w:p w:rsidR="00A4105F" w:rsidRPr="00A4105F" w:rsidRDefault="00A4105F" w:rsidP="00A4105F">
      <w:pPr>
        <w:spacing w:after="0" w:line="240" w:lineRule="auto"/>
        <w:ind w:left="1440" w:firstLine="8"/>
        <w:rPr>
          <w:rFonts w:ascii="AvantGarde Bk BT" w:eastAsia="Times New Roman" w:hAnsi="AvantGarde Bk BT" w:cs="Times New Roman"/>
          <w:b/>
          <w:sz w:val="26"/>
          <w:szCs w:val="26"/>
        </w:rPr>
      </w:pPr>
      <w:r w:rsidRPr="00A4105F">
        <w:rPr>
          <w:rFonts w:ascii="AvantGarde Bk BT" w:eastAsia="Times New Roman" w:hAnsi="AvantGarde Bk BT" w:cs="Times New Roman"/>
          <w:b/>
          <w:sz w:val="26"/>
          <w:szCs w:val="26"/>
          <w:u w:val="single"/>
        </w:rPr>
        <w:t>Example:</w:t>
      </w:r>
      <w:r w:rsidRPr="00A4105F">
        <w:rPr>
          <w:rFonts w:ascii="AvantGarde Bk BT" w:eastAsia="Times New Roman" w:hAnsi="AvantGarde Bk BT" w:cs="Times New Roman"/>
          <w:b/>
          <w:sz w:val="26"/>
          <w:szCs w:val="26"/>
        </w:rPr>
        <w:t xml:space="preserve"> Photograph, ticket </w:t>
      </w:r>
      <w:r>
        <w:rPr>
          <w:rFonts w:ascii="AvantGarde Bk BT" w:eastAsia="Times New Roman" w:hAnsi="AvantGarde Bk BT" w:cs="Times New Roman"/>
          <w:b/>
          <w:sz w:val="26"/>
          <w:szCs w:val="26"/>
        </w:rPr>
        <w:t>stub</w:t>
      </w:r>
      <w:r w:rsidRPr="00A4105F">
        <w:rPr>
          <w:rFonts w:ascii="AvantGarde Bk BT" w:eastAsia="Times New Roman" w:hAnsi="AvantGarde Bk BT" w:cs="Times New Roman"/>
          <w:b/>
          <w:sz w:val="26"/>
          <w:szCs w:val="26"/>
        </w:rPr>
        <w:t xml:space="preserve">, newspaper </w:t>
      </w:r>
      <w:r>
        <w:rPr>
          <w:rFonts w:ascii="AvantGarde Bk BT" w:eastAsia="Times New Roman" w:hAnsi="AvantGarde Bk BT" w:cs="Times New Roman"/>
          <w:b/>
          <w:sz w:val="26"/>
          <w:szCs w:val="26"/>
        </w:rPr>
        <w:t>clipping, cards, etc.</w:t>
      </w:r>
    </w:p>
    <w:p w:rsidR="00A4105F" w:rsidRPr="00A4105F" w:rsidRDefault="00A4105F" w:rsidP="00A4105F">
      <w:pPr>
        <w:spacing w:after="0" w:line="240" w:lineRule="auto"/>
        <w:ind w:left="1088"/>
        <w:rPr>
          <w:rFonts w:ascii="AvantGarde Bk BT" w:eastAsia="Times New Roman" w:hAnsi="AvantGarde Bk BT" w:cs="Times New Roman"/>
          <w:b/>
          <w:sz w:val="26"/>
          <w:szCs w:val="26"/>
        </w:rPr>
      </w:pPr>
    </w:p>
    <w:p w:rsidR="00A4105F" w:rsidRPr="00A4105F" w:rsidRDefault="00A4105F" w:rsidP="00A4105F">
      <w:pPr>
        <w:numPr>
          <w:ilvl w:val="0"/>
          <w:numId w:val="1"/>
        </w:numPr>
        <w:spacing w:after="0" w:line="240" w:lineRule="auto"/>
        <w:rPr>
          <w:rFonts w:ascii="AvantGarde Bk BT" w:eastAsia="Times New Roman" w:hAnsi="AvantGarde Bk BT" w:cs="Times New Roman"/>
          <w:sz w:val="26"/>
          <w:szCs w:val="26"/>
        </w:rPr>
      </w:pP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Bring the </w:t>
      </w:r>
      <w:r w:rsidRPr="00731A53">
        <w:rPr>
          <w:rFonts w:ascii="AvantGarde Bk BT" w:eastAsia="Times New Roman" w:hAnsi="AvantGarde Bk BT" w:cs="Times New Roman"/>
          <w:b/>
          <w:sz w:val="26"/>
          <w:szCs w:val="26"/>
        </w:rPr>
        <w:t>artefact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 to school. If possible, you will </w:t>
      </w:r>
      <w:r>
        <w:rPr>
          <w:rFonts w:ascii="AvantGarde Bk BT" w:eastAsia="Times New Roman" w:hAnsi="AvantGarde Bk BT" w:cs="Times New Roman"/>
          <w:sz w:val="26"/>
          <w:szCs w:val="26"/>
        </w:rPr>
        <w:t>glue or tape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 the </w:t>
      </w:r>
      <w:r w:rsidRPr="00731A53">
        <w:rPr>
          <w:rFonts w:ascii="AvantGarde Bk BT" w:eastAsia="Times New Roman" w:hAnsi="AvantGarde Bk BT" w:cs="Times New Roman"/>
          <w:b/>
          <w:sz w:val="26"/>
          <w:szCs w:val="26"/>
        </w:rPr>
        <w:t>artefact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 into your writer’s notebook. Some </w:t>
      </w:r>
      <w:r w:rsidRPr="00731A53">
        <w:rPr>
          <w:rFonts w:ascii="AvantGarde Bk BT" w:eastAsia="Times New Roman" w:hAnsi="AvantGarde Bk BT" w:cs="Times New Roman"/>
          <w:b/>
          <w:sz w:val="26"/>
          <w:szCs w:val="26"/>
        </w:rPr>
        <w:t>artefacts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 will not fit in your notebook.</w:t>
      </w:r>
    </w:p>
    <w:p w:rsidR="00A4105F" w:rsidRPr="00A4105F" w:rsidRDefault="00A4105F" w:rsidP="00A4105F">
      <w:pPr>
        <w:spacing w:after="0" w:line="240" w:lineRule="auto"/>
        <w:ind w:left="1373"/>
        <w:rPr>
          <w:rFonts w:ascii="AvantGarde Bk BT" w:eastAsia="Times New Roman" w:hAnsi="AvantGarde Bk BT" w:cs="Times New Roman"/>
          <w:sz w:val="26"/>
          <w:szCs w:val="26"/>
        </w:rPr>
      </w:pPr>
      <w:r w:rsidRPr="00A4105F">
        <w:rPr>
          <w:rFonts w:ascii="AvantGarde Bk BT" w:eastAsia="Times New Roman" w:hAnsi="AvantGarde Bk BT" w:cs="Times New Roman"/>
          <w:b/>
          <w:sz w:val="26"/>
          <w:szCs w:val="26"/>
          <w:u w:val="single"/>
        </w:rPr>
        <w:t>Example:</w:t>
      </w:r>
      <w:r>
        <w:rPr>
          <w:rFonts w:ascii="AvantGarde Bk BT" w:eastAsia="Times New Roman" w:hAnsi="AvantGarde Bk BT" w:cs="Times New Roman"/>
          <w:b/>
          <w:sz w:val="26"/>
          <w:szCs w:val="26"/>
        </w:rPr>
        <w:t xml:space="preserve"> hockey puck, coin, special toy, etc.</w:t>
      </w:r>
      <w:r w:rsidRPr="00A4105F">
        <w:rPr>
          <w:rFonts w:ascii="AvantGarde Bk BT" w:eastAsia="Times New Roman" w:hAnsi="AvantGarde Bk BT" w:cs="Times New Roman"/>
          <w:b/>
          <w:sz w:val="26"/>
          <w:szCs w:val="26"/>
        </w:rPr>
        <w:t xml:space="preserve"> We will take a photograph of these arte</w:t>
      </w:r>
      <w:r>
        <w:rPr>
          <w:rFonts w:ascii="AvantGarde Bk BT" w:eastAsia="Times New Roman" w:hAnsi="AvantGarde Bk BT" w:cs="Times New Roman"/>
          <w:b/>
          <w:sz w:val="26"/>
          <w:szCs w:val="26"/>
        </w:rPr>
        <w:t>facts and glue them into your notebook.</w:t>
      </w:r>
    </w:p>
    <w:p w:rsidR="00A4105F" w:rsidRPr="00A4105F" w:rsidRDefault="00A4105F" w:rsidP="00A4105F">
      <w:pPr>
        <w:spacing w:after="0" w:line="240" w:lineRule="auto"/>
        <w:ind w:left="1088"/>
        <w:rPr>
          <w:rFonts w:ascii="AvantGarde Bk BT" w:eastAsia="Times New Roman" w:hAnsi="AvantGarde Bk BT" w:cs="Times New Roman"/>
          <w:sz w:val="26"/>
          <w:szCs w:val="26"/>
        </w:rPr>
      </w:pPr>
    </w:p>
    <w:p w:rsidR="00A4105F" w:rsidRPr="00A4105F" w:rsidRDefault="00A4105F" w:rsidP="00A4105F">
      <w:pPr>
        <w:spacing w:after="0" w:line="240" w:lineRule="auto"/>
        <w:rPr>
          <w:rFonts w:ascii="AvantGarde Bk BT" w:eastAsia="Times New Roman" w:hAnsi="AvantGarde Bk BT" w:cs="Times New Roman"/>
          <w:sz w:val="26"/>
          <w:szCs w:val="26"/>
        </w:rPr>
      </w:pP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There is a story or memory behind every </w:t>
      </w:r>
      <w:r w:rsidRPr="00731A53">
        <w:rPr>
          <w:rFonts w:ascii="AvantGarde Bk BT" w:eastAsia="Times New Roman" w:hAnsi="AvantGarde Bk BT" w:cs="Times New Roman"/>
          <w:b/>
          <w:sz w:val="26"/>
          <w:szCs w:val="26"/>
        </w:rPr>
        <w:t>artefact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. On </w:t>
      </w:r>
      <w:r w:rsidRPr="00A4105F">
        <w:rPr>
          <w:rFonts w:ascii="AvantGarde Bk BT" w:eastAsia="Times New Roman" w:hAnsi="AvantGarde Bk BT" w:cs="Times New Roman"/>
          <w:b/>
          <w:sz w:val="26"/>
          <w:szCs w:val="26"/>
        </w:rPr>
        <w:t>Tuesday, October 24</w:t>
      </w:r>
      <w:r w:rsidRPr="00A4105F">
        <w:rPr>
          <w:rFonts w:ascii="AvantGarde Bk BT" w:eastAsia="Times New Roman" w:hAnsi="AvantGarde Bk BT" w:cs="Times New Roman"/>
          <w:b/>
          <w:sz w:val="26"/>
          <w:szCs w:val="26"/>
          <w:vertAlign w:val="superscript"/>
        </w:rPr>
        <w:t>th</w:t>
      </w:r>
      <w:r w:rsidRPr="00A4105F">
        <w:rPr>
          <w:rFonts w:ascii="AvantGarde Bk BT" w:eastAsia="Times New Roman" w:hAnsi="AvantGarde Bk BT" w:cs="Times New Roman"/>
          <w:b/>
          <w:sz w:val="26"/>
          <w:szCs w:val="26"/>
        </w:rPr>
        <w:t>,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 you will use your</w:t>
      </w:r>
      <w:r w:rsidRPr="00A4105F">
        <w:rPr>
          <w:rFonts w:ascii="AvantGarde Bk BT" w:eastAsia="Times New Roman" w:hAnsi="AvantGarde Bk BT" w:cs="Times New Roman"/>
          <w:b/>
          <w:sz w:val="26"/>
          <w:szCs w:val="26"/>
        </w:rPr>
        <w:t xml:space="preserve"> artefact</w:t>
      </w:r>
      <w:r w:rsidRPr="00A4105F">
        <w:rPr>
          <w:rFonts w:ascii="AvantGarde Bk BT" w:eastAsia="Times New Roman" w:hAnsi="AvantGarde Bk BT" w:cs="Times New Roman"/>
          <w:sz w:val="26"/>
          <w:szCs w:val="26"/>
        </w:rPr>
        <w:t xml:space="preserve"> </w:t>
      </w:r>
      <w:r w:rsidR="00731A53">
        <w:rPr>
          <w:rFonts w:ascii="AvantGarde Bk BT" w:eastAsia="Times New Roman" w:hAnsi="AvantGarde Bk BT" w:cs="Times New Roman"/>
          <w:sz w:val="26"/>
          <w:szCs w:val="26"/>
        </w:rPr>
        <w:t xml:space="preserve">(be sure to bring it to class) </w:t>
      </w:r>
      <w:bookmarkStart w:id="0" w:name="_GoBack"/>
      <w:bookmarkEnd w:id="0"/>
      <w:r w:rsidRPr="00A4105F">
        <w:rPr>
          <w:rFonts w:ascii="AvantGarde Bk BT" w:eastAsia="Times New Roman" w:hAnsi="AvantGarde Bk BT" w:cs="Times New Roman"/>
          <w:sz w:val="26"/>
          <w:szCs w:val="26"/>
        </w:rPr>
        <w:t>to spark a writing idea.</w:t>
      </w:r>
    </w:p>
    <w:p w:rsidR="00A4105F" w:rsidRDefault="00A4105F"/>
    <w:p w:rsidR="00241D19" w:rsidRPr="00A4105F" w:rsidRDefault="00A4105F" w:rsidP="00A4105F">
      <w:pPr>
        <w:jc w:val="center"/>
      </w:pPr>
      <w:r>
        <w:rPr>
          <w:noProof/>
        </w:rPr>
        <w:drawing>
          <wp:inline distT="0" distB="0" distL="0" distR="0" wp14:anchorId="430DC1A2" wp14:editId="01CA2B43">
            <wp:extent cx="200025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054" cy="100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D19" w:rsidRPr="00A4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uccaneer">
    <w:charset w:val="00"/>
    <w:family w:val="auto"/>
    <w:pitch w:val="variable"/>
    <w:sig w:usb0="00000003" w:usb1="00000000" w:usb2="00000000" w:usb3="00000000" w:csb0="00000001" w:csb1="00000000"/>
  </w:font>
  <w:font w:name="AvantGarde Bk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6660B"/>
    <w:multiLevelType w:val="hybridMultilevel"/>
    <w:tmpl w:val="68F4DB00"/>
    <w:lvl w:ilvl="0" w:tplc="34E6EA74">
      <w:start w:val="1"/>
      <w:numFmt w:val="decimal"/>
      <w:lvlText w:val="%1)"/>
      <w:lvlJc w:val="left"/>
      <w:pPr>
        <w:tabs>
          <w:tab w:val="num" w:pos="1448"/>
        </w:tabs>
        <w:ind w:left="1448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5F"/>
    <w:rsid w:val="00241D19"/>
    <w:rsid w:val="00512720"/>
    <w:rsid w:val="00731A53"/>
    <w:rsid w:val="00A4105F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B6B8E-1411-4369-85D2-178E0D03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dcterms:created xsi:type="dcterms:W3CDTF">2016-10-21T01:10:00Z</dcterms:created>
  <dcterms:modified xsi:type="dcterms:W3CDTF">2016-10-21T01:10:00Z</dcterms:modified>
</cp:coreProperties>
</file>